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20" w:rsidRPr="00B17420" w:rsidRDefault="00B17420" w:rsidP="00B17420">
      <w:pPr>
        <w:shd w:val="clear" w:color="auto" w:fill="FFFFFF"/>
        <w:spacing w:before="84" w:after="192" w:line="207" w:lineRule="atLeast"/>
        <w:jc w:val="both"/>
        <w:rPr>
          <w:rFonts w:ascii="Times" w:eastAsia="Times New Roman" w:hAnsi="Times" w:cs="Arial"/>
          <w:color w:val="000000"/>
          <w:lang w:eastAsia="es-ES"/>
        </w:rPr>
      </w:pPr>
      <w:r w:rsidRPr="00442BB1">
        <w:rPr>
          <w:rFonts w:ascii="Times" w:eastAsia="Times New Roman" w:hAnsi="Times" w:cs="Arial"/>
          <w:b/>
          <w:color w:val="000000"/>
          <w:lang w:eastAsia="es-ES"/>
        </w:rPr>
        <w:t>Título del artículo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: </w:t>
      </w:r>
      <w:r w:rsidR="00442BB1" w:rsidRPr="00442BB1">
        <w:rPr>
          <w:rFonts w:ascii="Times" w:eastAsia="Times New Roman" w:hAnsi="Times" w:cs="Arial"/>
          <w:color w:val="000000"/>
          <w:lang w:eastAsia="es-ES"/>
        </w:rPr>
        <w:t>¿Acción, puesta en escena, evento o construcción audiovisual? Una breve introducción al concepto de performance en humanidades y en música.</w:t>
      </w:r>
    </w:p>
    <w:p w:rsidR="00B17420" w:rsidRPr="00B17420" w:rsidRDefault="00B17420" w:rsidP="00B17420">
      <w:pPr>
        <w:shd w:val="clear" w:color="auto" w:fill="FFFFFF"/>
        <w:spacing w:before="84" w:after="192" w:line="207" w:lineRule="atLeast"/>
        <w:jc w:val="both"/>
        <w:rPr>
          <w:rFonts w:ascii="Times" w:eastAsia="Times New Roman" w:hAnsi="Times" w:cs="Arial"/>
          <w:color w:val="000000"/>
          <w:lang w:eastAsia="es-ES"/>
        </w:rPr>
      </w:pPr>
      <w:r w:rsidRPr="00F25C36">
        <w:rPr>
          <w:rFonts w:ascii="Times" w:eastAsia="Times New Roman" w:hAnsi="Times" w:cs="Arial"/>
          <w:b/>
          <w:color w:val="000000"/>
          <w:lang w:eastAsia="es-ES"/>
        </w:rPr>
        <w:t>Nombre del autor</w:t>
      </w:r>
      <w:r w:rsidRPr="00B17420">
        <w:rPr>
          <w:rFonts w:ascii="Times" w:eastAsia="Times New Roman" w:hAnsi="Times" w:cs="Arial"/>
          <w:color w:val="000000"/>
          <w:lang w:eastAsia="es-ES"/>
        </w:rPr>
        <w:t>: Úrsula San Cristóbal</w:t>
      </w:r>
    </w:p>
    <w:p w:rsidR="00B17420" w:rsidRPr="00B17420" w:rsidRDefault="00B17420" w:rsidP="00B17420">
      <w:pPr>
        <w:shd w:val="clear" w:color="auto" w:fill="FFFFFF"/>
        <w:spacing w:before="84" w:after="192" w:line="207" w:lineRule="atLeast"/>
        <w:jc w:val="both"/>
        <w:rPr>
          <w:rFonts w:ascii="Times" w:eastAsia="Times New Roman" w:hAnsi="Times" w:cs="Arial"/>
          <w:color w:val="000000"/>
          <w:lang w:eastAsia="es-ES"/>
        </w:rPr>
      </w:pPr>
      <w:r w:rsidRPr="00F25C36">
        <w:rPr>
          <w:rFonts w:ascii="Times" w:eastAsia="Times New Roman" w:hAnsi="Times" w:cs="Arial"/>
          <w:b/>
          <w:color w:val="000000"/>
          <w:lang w:eastAsia="es-ES"/>
        </w:rPr>
        <w:t>Currículo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: Úrsula es una artista interdisciplinaria e investigadora radicada en Barcelona. Formada inicialmente en el ámbito de la música antigua, expande sus horizontes gracias al contacto temprano con el arte contemporáneo y el Performance Art, disciplinas que le permiten reflexionar sobre el espacio, el sonido, el cuerpo y la interacción. </w:t>
      </w:r>
      <w:r w:rsidR="00A57438">
        <w:rPr>
          <w:rFonts w:ascii="Times" w:eastAsia="Times New Roman" w:hAnsi="Times" w:cs="Arial"/>
          <w:color w:val="000000"/>
          <w:lang w:eastAsia="es-ES"/>
        </w:rPr>
        <w:t>Es licenciada en música por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 la Universidad Católica d</w:t>
      </w:r>
      <w:r w:rsidR="00A57438">
        <w:rPr>
          <w:rFonts w:ascii="Times" w:eastAsia="Times New Roman" w:hAnsi="Times" w:cs="Arial"/>
          <w:color w:val="000000"/>
          <w:lang w:eastAsia="es-ES"/>
        </w:rPr>
        <w:t xml:space="preserve">e Chile, 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 </w:t>
      </w:r>
      <w:r w:rsidR="00F25C36">
        <w:rPr>
          <w:rFonts w:ascii="Times" w:eastAsia="Times New Roman" w:hAnsi="Times" w:cs="Arial"/>
          <w:color w:val="000000"/>
          <w:lang w:eastAsia="es-ES"/>
        </w:rPr>
        <w:t>máster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 </w:t>
      </w:r>
      <w:r w:rsidR="00A57438">
        <w:rPr>
          <w:rFonts w:ascii="Times" w:eastAsia="Times New Roman" w:hAnsi="Times" w:cs="Arial"/>
          <w:color w:val="000000"/>
          <w:lang w:eastAsia="es-ES"/>
        </w:rPr>
        <w:t>en música hispana por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 la Universidad de Valladolid, </w:t>
      </w:r>
      <w:r w:rsidR="00A57438">
        <w:rPr>
          <w:rFonts w:ascii="Times" w:eastAsia="Times New Roman" w:hAnsi="Times" w:cs="Arial"/>
          <w:color w:val="000000"/>
          <w:lang w:eastAsia="es-ES"/>
        </w:rPr>
        <w:t>más ter en musicología por la Universidad de Milán e intérprete superior de flauta dulce por el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 Instituto de música antigua de la </w:t>
      </w:r>
      <w:proofErr w:type="spellStart"/>
      <w:r w:rsidRPr="00B17420">
        <w:rPr>
          <w:rFonts w:ascii="Times" w:eastAsia="Times New Roman" w:hAnsi="Times" w:cs="Arial"/>
          <w:color w:val="000000"/>
          <w:lang w:eastAsia="es-ES"/>
        </w:rPr>
        <w:t>Scuola</w:t>
      </w:r>
      <w:proofErr w:type="spellEnd"/>
      <w:r w:rsidRPr="00B17420">
        <w:rPr>
          <w:rFonts w:ascii="Times" w:eastAsia="Times New Roman" w:hAnsi="Times" w:cs="Arial"/>
          <w:color w:val="000000"/>
          <w:lang w:eastAsia="es-ES"/>
        </w:rPr>
        <w:t xml:space="preserve"> </w:t>
      </w:r>
      <w:proofErr w:type="spellStart"/>
      <w:r w:rsidRPr="00B17420">
        <w:rPr>
          <w:rFonts w:ascii="Times" w:eastAsia="Times New Roman" w:hAnsi="Times" w:cs="Arial"/>
          <w:color w:val="000000"/>
          <w:lang w:eastAsia="es-ES"/>
        </w:rPr>
        <w:t>Civica</w:t>
      </w:r>
      <w:proofErr w:type="spellEnd"/>
      <w:r w:rsidRPr="00B17420">
        <w:rPr>
          <w:rFonts w:ascii="Times" w:eastAsia="Times New Roman" w:hAnsi="Times" w:cs="Arial"/>
          <w:color w:val="000000"/>
          <w:lang w:eastAsia="es-ES"/>
        </w:rPr>
        <w:t xml:space="preserve"> di </w:t>
      </w:r>
      <w:proofErr w:type="spellStart"/>
      <w:r w:rsidRPr="00B17420">
        <w:rPr>
          <w:rFonts w:ascii="Times" w:eastAsia="Times New Roman" w:hAnsi="Times" w:cs="Arial"/>
          <w:color w:val="000000"/>
          <w:lang w:eastAsia="es-ES"/>
        </w:rPr>
        <w:t>Musica</w:t>
      </w:r>
      <w:proofErr w:type="spellEnd"/>
      <w:r w:rsidRPr="00B17420">
        <w:rPr>
          <w:rFonts w:ascii="Times" w:eastAsia="Times New Roman" w:hAnsi="Times" w:cs="Arial"/>
          <w:color w:val="000000"/>
          <w:lang w:eastAsia="es-ES"/>
        </w:rPr>
        <w:t xml:space="preserve"> di Milano. Es </w:t>
      </w:r>
      <w:proofErr w:type="spellStart"/>
      <w:r w:rsidRPr="00B17420">
        <w:rPr>
          <w:rFonts w:ascii="Times" w:eastAsia="Times New Roman" w:hAnsi="Times" w:cs="Arial"/>
          <w:color w:val="000000"/>
          <w:lang w:eastAsia="es-ES"/>
        </w:rPr>
        <w:t>co</w:t>
      </w:r>
      <w:proofErr w:type="spellEnd"/>
      <w:r w:rsidRPr="00B17420">
        <w:rPr>
          <w:rFonts w:ascii="Times" w:eastAsia="Times New Roman" w:hAnsi="Times" w:cs="Arial"/>
          <w:color w:val="000000"/>
          <w:lang w:eastAsia="es-ES"/>
        </w:rPr>
        <w:t xml:space="preserve">-autora junto a Rubén López Cano del libro </w:t>
      </w:r>
      <w:r w:rsidRPr="00B17420">
        <w:rPr>
          <w:rFonts w:ascii="Times" w:eastAsia="Times New Roman" w:hAnsi="Times" w:cs="Arial"/>
          <w:i/>
          <w:color w:val="000000"/>
          <w:lang w:eastAsia="es-ES"/>
        </w:rPr>
        <w:t>Investigación artística en música. Problemas,  métodos, paradigmas, experiencias y modelos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 (2014). Actualmente alterna la crea</w:t>
      </w:r>
      <w:r>
        <w:rPr>
          <w:rFonts w:ascii="Times" w:eastAsia="Times New Roman" w:hAnsi="Times" w:cs="Arial"/>
          <w:color w:val="000000"/>
          <w:lang w:eastAsia="es-ES"/>
        </w:rPr>
        <w:t>ción artística con la docencia</w:t>
      </w:r>
      <w:r w:rsidR="00F25C36">
        <w:rPr>
          <w:rFonts w:ascii="Times" w:eastAsia="Times New Roman" w:hAnsi="Times" w:cs="Arial"/>
          <w:color w:val="000000"/>
          <w:lang w:eastAsia="es-ES"/>
        </w:rPr>
        <w:t xml:space="preserve">, </w:t>
      </w:r>
      <w:r w:rsidR="00A57438">
        <w:rPr>
          <w:rFonts w:ascii="Times" w:eastAsia="Times New Roman" w:hAnsi="Times" w:cs="Arial"/>
          <w:color w:val="000000"/>
          <w:lang w:eastAsia="es-ES"/>
        </w:rPr>
        <w:t>impartiendo seminarios sobre investigación artística y sobre arte interdisciplinario del siglo XX en diferentes instituciones.</w:t>
      </w:r>
      <w:r w:rsidR="00E568B6">
        <w:rPr>
          <w:rFonts w:ascii="Times" w:eastAsia="Times New Roman" w:hAnsi="Times" w:cs="Arial"/>
          <w:color w:val="000000"/>
          <w:lang w:eastAsia="es-ES"/>
        </w:rPr>
        <w:t xml:space="preserve"> Más información en </w:t>
      </w:r>
      <w:r w:rsidR="00E568B6" w:rsidRPr="00E568B6">
        <w:rPr>
          <w:rFonts w:ascii="Times" w:eastAsia="Times New Roman" w:hAnsi="Times" w:cs="Arial"/>
          <w:color w:val="000000"/>
          <w:lang w:eastAsia="es-ES"/>
        </w:rPr>
        <w:t>https://ursulasancristobal.wordpress.com/</w:t>
      </w:r>
      <w:r w:rsidR="00E568B6">
        <w:rPr>
          <w:rFonts w:ascii="Times" w:eastAsia="Times New Roman" w:hAnsi="Times" w:cs="Arial"/>
          <w:color w:val="000000"/>
          <w:lang w:eastAsia="es-ES"/>
        </w:rPr>
        <w:t xml:space="preserve"> </w:t>
      </w:r>
    </w:p>
    <w:p w:rsidR="00B17420" w:rsidRPr="00B17420" w:rsidRDefault="00B17420" w:rsidP="00B17420">
      <w:pPr>
        <w:shd w:val="clear" w:color="auto" w:fill="FFFFFF"/>
        <w:spacing w:before="84" w:after="192" w:line="207" w:lineRule="atLeast"/>
        <w:jc w:val="both"/>
        <w:rPr>
          <w:rFonts w:ascii="Times" w:eastAsia="Times New Roman" w:hAnsi="Times" w:cs="Arial"/>
          <w:color w:val="000000"/>
          <w:lang w:eastAsia="es-ES"/>
        </w:rPr>
      </w:pPr>
      <w:r w:rsidRPr="00F25C36">
        <w:rPr>
          <w:rFonts w:ascii="Times" w:eastAsia="Times New Roman" w:hAnsi="Times" w:cs="Arial"/>
          <w:b/>
          <w:color w:val="000000"/>
          <w:lang w:eastAsia="es-ES"/>
        </w:rPr>
        <w:t>Ciudad</w:t>
      </w:r>
      <w:r w:rsidRPr="00B17420">
        <w:rPr>
          <w:rFonts w:ascii="Times" w:eastAsia="Times New Roman" w:hAnsi="Times" w:cs="Arial"/>
          <w:color w:val="000000"/>
          <w:lang w:eastAsia="es-ES"/>
        </w:rPr>
        <w:t>: Barcelona</w:t>
      </w:r>
    </w:p>
    <w:p w:rsidR="00B17420" w:rsidRPr="00B17420" w:rsidRDefault="00B17420" w:rsidP="00B17420">
      <w:pPr>
        <w:shd w:val="clear" w:color="auto" w:fill="FFFFFF"/>
        <w:spacing w:before="84" w:after="192" w:line="207" w:lineRule="atLeast"/>
        <w:jc w:val="both"/>
        <w:rPr>
          <w:rFonts w:ascii="Times" w:eastAsia="Times New Roman" w:hAnsi="Times" w:cs="Arial"/>
          <w:color w:val="000000"/>
          <w:lang w:eastAsia="es-ES"/>
        </w:rPr>
      </w:pPr>
      <w:r w:rsidRPr="00F25C36">
        <w:rPr>
          <w:rFonts w:ascii="Times" w:eastAsia="Times New Roman" w:hAnsi="Times" w:cs="Arial"/>
          <w:b/>
          <w:color w:val="000000"/>
          <w:lang w:eastAsia="es-ES"/>
        </w:rPr>
        <w:t>Teléfono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: +34 654922907 </w:t>
      </w:r>
    </w:p>
    <w:p w:rsidR="00B17420" w:rsidRPr="00B17420" w:rsidRDefault="00B17420" w:rsidP="00B17420">
      <w:pPr>
        <w:shd w:val="clear" w:color="auto" w:fill="FFFFFF"/>
        <w:spacing w:before="84" w:after="192" w:line="207" w:lineRule="atLeast"/>
        <w:jc w:val="both"/>
        <w:rPr>
          <w:rFonts w:ascii="Times" w:eastAsia="Times New Roman" w:hAnsi="Times" w:cs="Arial"/>
          <w:color w:val="000000"/>
          <w:lang w:eastAsia="es-ES"/>
        </w:rPr>
      </w:pPr>
      <w:r w:rsidRPr="00F25C36">
        <w:rPr>
          <w:rFonts w:ascii="Times" w:eastAsia="Times New Roman" w:hAnsi="Times" w:cs="Arial"/>
          <w:b/>
          <w:color w:val="000000"/>
          <w:lang w:eastAsia="es-ES"/>
        </w:rPr>
        <w:t>Dirección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: </w:t>
      </w:r>
      <w:proofErr w:type="spellStart"/>
      <w:r w:rsidRPr="00B17420">
        <w:rPr>
          <w:rFonts w:ascii="Times" w:eastAsia="Times New Roman" w:hAnsi="Times" w:cs="Arial"/>
          <w:color w:val="000000"/>
          <w:lang w:eastAsia="es-ES"/>
        </w:rPr>
        <w:t>Carrer</w:t>
      </w:r>
      <w:proofErr w:type="spellEnd"/>
      <w:r w:rsidRPr="00B17420">
        <w:rPr>
          <w:rFonts w:ascii="Times" w:eastAsia="Times New Roman" w:hAnsi="Times" w:cs="Arial"/>
          <w:color w:val="000000"/>
          <w:lang w:eastAsia="es-ES"/>
        </w:rPr>
        <w:t xml:space="preserve"> de Fraga 1bis, 2º-3º. Barcelona, España.</w:t>
      </w:r>
    </w:p>
    <w:p w:rsidR="00B17420" w:rsidRPr="00B17420" w:rsidRDefault="00B17420" w:rsidP="00B17420">
      <w:pPr>
        <w:shd w:val="clear" w:color="auto" w:fill="FFFFFF"/>
        <w:spacing w:before="84" w:after="192" w:line="207" w:lineRule="atLeast"/>
        <w:jc w:val="both"/>
        <w:rPr>
          <w:rFonts w:ascii="Times" w:eastAsia="Times New Roman" w:hAnsi="Times" w:cs="Arial"/>
          <w:color w:val="000000"/>
          <w:lang w:eastAsia="es-ES"/>
        </w:rPr>
      </w:pPr>
      <w:r w:rsidRPr="00F25C36">
        <w:rPr>
          <w:rFonts w:ascii="Times" w:eastAsia="Times New Roman" w:hAnsi="Times" w:cs="Arial"/>
          <w:b/>
          <w:color w:val="000000"/>
          <w:lang w:eastAsia="es-ES"/>
        </w:rPr>
        <w:t>Correo electrónico</w:t>
      </w:r>
      <w:r w:rsidRPr="00B17420">
        <w:rPr>
          <w:rFonts w:ascii="Times" w:eastAsia="Times New Roman" w:hAnsi="Times" w:cs="Arial"/>
          <w:color w:val="000000"/>
          <w:lang w:eastAsia="es-ES"/>
        </w:rPr>
        <w:t xml:space="preserve">: usancristobal@gmail.com </w:t>
      </w:r>
    </w:p>
    <w:p w:rsidR="00B17420" w:rsidRPr="00B17420" w:rsidRDefault="00B17420" w:rsidP="00B17420">
      <w:pPr>
        <w:shd w:val="clear" w:color="auto" w:fill="FFFFFF"/>
        <w:spacing w:before="84" w:after="192" w:line="207" w:lineRule="atLeast"/>
        <w:jc w:val="both"/>
        <w:rPr>
          <w:rFonts w:ascii="Times" w:eastAsia="Times New Roman" w:hAnsi="Times" w:cs="Arial"/>
          <w:color w:val="000000"/>
          <w:lang w:eastAsia="es-ES"/>
        </w:rPr>
      </w:pPr>
      <w:r w:rsidRPr="00F25C36">
        <w:rPr>
          <w:rFonts w:ascii="Times" w:eastAsia="Times New Roman" w:hAnsi="Times" w:cs="Arial"/>
          <w:b/>
          <w:color w:val="000000"/>
          <w:lang w:eastAsia="es-ES"/>
        </w:rPr>
        <w:t>Filiación institucional</w:t>
      </w:r>
      <w:r w:rsidRPr="00B17420">
        <w:rPr>
          <w:rFonts w:ascii="Times" w:eastAsia="Times New Roman" w:hAnsi="Times" w:cs="Arial"/>
          <w:color w:val="000000"/>
          <w:lang w:eastAsia="es-ES"/>
        </w:rPr>
        <w:t>: Investigadora independiente.</w:t>
      </w:r>
    </w:p>
    <w:p w:rsidR="00B17420" w:rsidRPr="00B17420" w:rsidRDefault="00B17420" w:rsidP="00B17420">
      <w:pPr>
        <w:shd w:val="clear" w:color="auto" w:fill="FFFFFF"/>
        <w:spacing w:before="84" w:after="192" w:line="207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es-ES"/>
        </w:rPr>
      </w:pPr>
      <w:r w:rsidRPr="00F25C36">
        <w:rPr>
          <w:rFonts w:ascii="Times" w:eastAsia="Times New Roman" w:hAnsi="Times" w:cs="Arial"/>
          <w:b/>
          <w:color w:val="000000"/>
          <w:lang w:eastAsia="es-ES"/>
        </w:rPr>
        <w:t>Tipo del artículo</w:t>
      </w:r>
      <w:r w:rsidRPr="00B17420">
        <w:rPr>
          <w:rFonts w:ascii="Times" w:eastAsia="Times New Roman" w:hAnsi="Times" w:cs="Arial"/>
          <w:color w:val="000000"/>
          <w:lang w:eastAsia="es-ES"/>
        </w:rPr>
        <w:t>: Revisión</w:t>
      </w:r>
      <w:r w:rsidRPr="00B17420">
        <w:rPr>
          <w:rFonts w:ascii="Arial" w:eastAsia="Times New Roman" w:hAnsi="Arial" w:cs="Arial"/>
          <w:color w:val="000000"/>
          <w:sz w:val="14"/>
          <w:lang w:eastAsia="es-ES"/>
        </w:rPr>
        <w:t xml:space="preserve"> </w:t>
      </w:r>
    </w:p>
    <w:p w:rsidR="00391B3C" w:rsidRDefault="00391B3C"/>
    <w:sectPr w:rsidR="00391B3C" w:rsidSect="0039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17420"/>
    <w:rsid w:val="00176F83"/>
    <w:rsid w:val="00391B3C"/>
    <w:rsid w:val="00442BB1"/>
    <w:rsid w:val="00A57438"/>
    <w:rsid w:val="00B17420"/>
    <w:rsid w:val="00E568B6"/>
    <w:rsid w:val="00F2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tem-pagebreak">
    <w:name w:val="system-pagebreak"/>
    <w:basedOn w:val="Fuentedeprrafopredeter"/>
    <w:rsid w:val="00B17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Ursula</cp:lastModifiedBy>
  <cp:revision>3</cp:revision>
  <dcterms:created xsi:type="dcterms:W3CDTF">2016-07-13T19:16:00Z</dcterms:created>
  <dcterms:modified xsi:type="dcterms:W3CDTF">2016-07-14T17:12:00Z</dcterms:modified>
</cp:coreProperties>
</file>